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7A3" w14:textId="76255BC2" w:rsidR="005A228A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6089D">
        <w:rPr>
          <w:rFonts w:ascii="Arial" w:hAnsi="Arial" w:cs="Arial"/>
          <w:b/>
          <w:bCs/>
          <w:sz w:val="24"/>
          <w:szCs w:val="24"/>
          <w:lang w:val="en-US"/>
        </w:rPr>
        <w:t>Z-health</w:t>
      </w:r>
      <w:r>
        <w:rPr>
          <w:rFonts w:ascii="Arial" w:hAnsi="Arial" w:cs="Arial"/>
          <w:b/>
          <w:bCs/>
          <w:sz w:val="24"/>
          <w:szCs w:val="24"/>
          <w:lang w:val="en-US"/>
        </w:rPr>
        <w:t>: health in a digital generation</w:t>
      </w:r>
    </w:p>
    <w:p w14:paraId="74850332" w14:textId="163E85AD" w:rsidR="00B6089D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Consortium meeting 2 10 March 2026</w:t>
      </w:r>
    </w:p>
    <w:p w14:paraId="0F6220BB" w14:textId="1AFAC381" w:rsidR="00B6089D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AGENDA</w:t>
      </w:r>
    </w:p>
    <w:p w14:paraId="05735686" w14:textId="384F172D" w:rsidR="00B6089D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13:00-16:00 (UK) / 14:00-17:00 (CET)</w:t>
      </w:r>
    </w:p>
    <w:p w14:paraId="69175C77" w14:textId="77777777" w:rsidR="00B6089D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9428" w:type="dxa"/>
        <w:tblLook w:val="04A0" w:firstRow="1" w:lastRow="0" w:firstColumn="1" w:lastColumn="0" w:noHBand="0" w:noVBand="1"/>
      </w:tblPr>
      <w:tblGrid>
        <w:gridCol w:w="988"/>
        <w:gridCol w:w="6240"/>
        <w:gridCol w:w="2200"/>
      </w:tblGrid>
      <w:tr w:rsidR="00B6089D" w14:paraId="78BA66D8" w14:textId="48194259" w:rsidTr="52D8291B">
        <w:trPr>
          <w:trHeight w:val="300"/>
        </w:trPr>
        <w:tc>
          <w:tcPr>
            <w:tcW w:w="988" w:type="dxa"/>
          </w:tcPr>
          <w:p w14:paraId="4FA3C419" w14:textId="1380549D" w:rsidR="00B6089D" w:rsidRDefault="00B6089D" w:rsidP="00BB44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6240" w:type="dxa"/>
          </w:tcPr>
          <w:p w14:paraId="58A6C8FC" w14:textId="0E983EEA" w:rsidR="00B6089D" w:rsidRDefault="00B6089D" w:rsidP="00B60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2200" w:type="dxa"/>
          </w:tcPr>
          <w:p w14:paraId="1179623D" w14:textId="1533AADC" w:rsidR="00B6089D" w:rsidRDefault="00B6089D" w:rsidP="00B608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</w:t>
            </w:r>
          </w:p>
        </w:tc>
      </w:tr>
      <w:tr w:rsidR="00B6089D" w14:paraId="2437586C" w14:textId="55543685" w:rsidTr="52D8291B">
        <w:trPr>
          <w:trHeight w:val="300"/>
        </w:trPr>
        <w:tc>
          <w:tcPr>
            <w:tcW w:w="988" w:type="dxa"/>
          </w:tcPr>
          <w:p w14:paraId="22085E83" w14:textId="7016DE9E" w:rsidR="00B6089D" w:rsidRPr="00B6089D" w:rsidRDefault="00B6089D" w:rsidP="00BB4412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240" w:type="dxa"/>
          </w:tcPr>
          <w:p w14:paraId="361E8CC0" w14:textId="76AC4A09" w:rsidR="00B6089D" w:rsidRPr="00B6089D" w:rsidRDefault="00B6089D" w:rsidP="00BB4412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Admin </w:t>
            </w:r>
            <w:r w:rsidR="003378F2">
              <w:rPr>
                <w:rFonts w:ascii="Arial" w:hAnsi="Arial" w:cs="Arial"/>
                <w:sz w:val="24"/>
                <w:szCs w:val="24"/>
                <w:lang w:val="en-US"/>
              </w:rPr>
              <w:t xml:space="preserve">and financial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update</w:t>
            </w:r>
          </w:p>
        </w:tc>
        <w:tc>
          <w:tcPr>
            <w:tcW w:w="2200" w:type="dxa"/>
          </w:tcPr>
          <w:p w14:paraId="4D0A6E54" w14:textId="492E38FF" w:rsidR="00B6089D" w:rsidRPr="00B6089D" w:rsidRDefault="00B6089D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Loredana</w:t>
            </w:r>
          </w:p>
        </w:tc>
      </w:tr>
      <w:tr w:rsidR="32CD4F23" w14:paraId="31193C3E" w14:textId="77777777" w:rsidTr="52D8291B">
        <w:trPr>
          <w:trHeight w:val="300"/>
        </w:trPr>
        <w:tc>
          <w:tcPr>
            <w:tcW w:w="988" w:type="dxa"/>
          </w:tcPr>
          <w:p w14:paraId="6B31B5E7" w14:textId="62B41C16" w:rsidR="32CD4F23" w:rsidRDefault="32CD4F23" w:rsidP="32CD4F2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240" w:type="dxa"/>
          </w:tcPr>
          <w:p w14:paraId="1043721D" w14:textId="1FC2D4C8" w:rsidR="32CD4F23" w:rsidRDefault="32CD4F23" w:rsidP="32CD4F2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Update on progress</w:t>
            </w:r>
          </w:p>
          <w:p w14:paraId="63CAE47A" w14:textId="59D83C4C" w:rsidR="32CD4F23" w:rsidRDefault="32CD4F23" w:rsidP="32CD4F2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6D84DE5" w14:textId="7E487C61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Working on the application in Box</w:t>
            </w:r>
          </w:p>
          <w:p w14:paraId="1D286815" w14:textId="27957ECE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Conceptual framework</w:t>
            </w:r>
          </w:p>
          <w:p w14:paraId="459B25BB" w14:textId="68196832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WP structure</w:t>
            </w:r>
          </w:p>
          <w:p w14:paraId="433FDBBD" w14:textId="06DB1E56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Intervention development</w:t>
            </w:r>
          </w:p>
          <w:p w14:paraId="66E1D138" w14:textId="2DE3AC49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Additional partners</w:t>
            </w:r>
          </w:p>
          <w:p w14:paraId="45040454" w14:textId="7122CE0F" w:rsidR="32CD4F23" w:rsidRDefault="32CD4F23" w:rsidP="32CD4F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Roles and responsibilities</w:t>
            </w:r>
          </w:p>
          <w:p w14:paraId="1AA03D8E" w14:textId="73EB0395" w:rsidR="32CD4F23" w:rsidRDefault="32CD4F23" w:rsidP="32CD4F2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</w:tcPr>
          <w:p w14:paraId="11652D37" w14:textId="0CBCFA7C" w:rsidR="32CD4F23" w:rsidRDefault="32CD4F23" w:rsidP="32CD4F2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Franco</w:t>
            </w:r>
          </w:p>
        </w:tc>
      </w:tr>
      <w:tr w:rsidR="00B6089D" w14:paraId="2BC3E13B" w14:textId="48B91D6D" w:rsidTr="52D8291B">
        <w:trPr>
          <w:trHeight w:val="300"/>
        </w:trPr>
        <w:tc>
          <w:tcPr>
            <w:tcW w:w="988" w:type="dxa"/>
          </w:tcPr>
          <w:p w14:paraId="7A47DAC8" w14:textId="4D38FE20" w:rsidR="00B6089D" w:rsidRPr="00B6089D" w:rsidRDefault="00B6089D" w:rsidP="00BB4412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240" w:type="dxa"/>
          </w:tcPr>
          <w:p w14:paraId="5DEFE667" w14:textId="70D0E777" w:rsidR="00B6089D" w:rsidRDefault="32CD4F23" w:rsidP="00BB4412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32CD4F23">
              <w:rPr>
                <w:rFonts w:ascii="Arial" w:hAnsi="Arial" w:cs="Arial"/>
                <w:sz w:val="24"/>
                <w:szCs w:val="24"/>
                <w:lang w:val="en-US"/>
              </w:rPr>
              <w:t>Discussion of intervention components</w:t>
            </w:r>
          </w:p>
          <w:p w14:paraId="0661381B" w14:textId="779622DD" w:rsidR="00DB74E8" w:rsidRDefault="00DB74E8" w:rsidP="00BB4412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Digital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environment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interventions:</w:t>
            </w:r>
          </w:p>
          <w:p w14:paraId="79BDCA8D" w14:textId="06C6741D" w:rsidR="00B6089D" w:rsidRPr="00BB4412" w:rsidRDefault="620DE781" w:rsidP="00DB74E8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NYU: digital media use management tools</w:t>
            </w:r>
          </w:p>
          <w:p w14:paraId="790B7C4B" w14:textId="5768B9E3" w:rsidR="620DE781" w:rsidRDefault="620DE781" w:rsidP="00DB74E8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ICL: Misinformation management approaches</w:t>
            </w:r>
          </w:p>
          <w:p w14:paraId="61ACC573" w14:textId="091C576A" w:rsidR="00DB74E8" w:rsidRDefault="00DB74E8" w:rsidP="122ACAED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Mental health interventions</w:t>
            </w:r>
            <w:r w:rsidR="00E418B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30D25862" w14:textId="762417AA" w:rsidR="122ACAED" w:rsidRDefault="122ACAED" w:rsidP="00E418B8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122ACAED">
              <w:rPr>
                <w:rFonts w:ascii="Arial" w:hAnsi="Arial" w:cs="Arial"/>
                <w:sz w:val="24"/>
                <w:szCs w:val="24"/>
                <w:lang w:val="en-US"/>
              </w:rPr>
              <w:t>EuroHealthNet</w:t>
            </w:r>
            <w:proofErr w:type="spellEnd"/>
            <w:r w:rsidRPr="122ACAED">
              <w:rPr>
                <w:rFonts w:ascii="Arial" w:hAnsi="Arial" w:cs="Arial"/>
                <w:sz w:val="24"/>
                <w:szCs w:val="24"/>
                <w:lang w:val="en-US"/>
              </w:rPr>
              <w:t xml:space="preserve">: the Act-Belong-Commit approach to mental health </w:t>
            </w:r>
          </w:p>
          <w:p w14:paraId="5EB35953" w14:textId="00320ACF" w:rsidR="00B6089D" w:rsidRPr="00B6089D" w:rsidRDefault="620DE781" w:rsidP="00E418B8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NIJZ: Web-based mental health counselling</w:t>
            </w:r>
          </w:p>
          <w:p w14:paraId="37856E62" w14:textId="62AE5221" w:rsidR="00C97DB2" w:rsidRDefault="00C97DB2" w:rsidP="620DE78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Behavioural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experimentation approach</w:t>
            </w:r>
            <w:r w:rsidR="008E04EC">
              <w:rPr>
                <w:rFonts w:ascii="Arial" w:hAnsi="Arial" w:cs="Arial"/>
                <w:sz w:val="24"/>
                <w:szCs w:val="24"/>
                <w:lang w:val="en-US"/>
              </w:rPr>
              <w:t>es</w:t>
            </w:r>
            <w:r w:rsidR="00CE548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6A7F877D" w14:textId="275EFC0C" w:rsidR="00CE5489" w:rsidRDefault="620DE781" w:rsidP="00CE5489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Univ Cologne</w:t>
            </w:r>
          </w:p>
          <w:p w14:paraId="1CA41E4A" w14:textId="6FDE9A47" w:rsidR="002248FC" w:rsidRDefault="002248FC" w:rsidP="620DE781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Regulatory approaches; school health services </w:t>
            </w:r>
          </w:p>
          <w:p w14:paraId="31A129A9" w14:textId="27B317C8" w:rsidR="00B6089D" w:rsidRPr="00B6089D" w:rsidRDefault="620DE781" w:rsidP="002248FC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NIPH</w:t>
            </w:r>
          </w:p>
        </w:tc>
        <w:tc>
          <w:tcPr>
            <w:tcW w:w="2200" w:type="dxa"/>
          </w:tcPr>
          <w:p w14:paraId="4A13787C" w14:textId="77777777" w:rsidR="00B6089D" w:rsidRDefault="00B6089D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E0934A" w14:textId="7D407133" w:rsidR="00BB4412" w:rsidRDefault="620DE781" w:rsidP="00BB44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Marie</w:t>
            </w:r>
          </w:p>
          <w:p w14:paraId="140E1335" w14:textId="7E61D492" w:rsidR="620DE781" w:rsidRDefault="620DE781" w:rsidP="620DE78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Marisa</w:t>
            </w:r>
          </w:p>
          <w:p w14:paraId="667216A4" w14:textId="2E95AC13" w:rsidR="122ACAED" w:rsidRDefault="122ACAED" w:rsidP="122ACAE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AD998A" w14:textId="5E168410" w:rsidR="620DE781" w:rsidRDefault="620DE781" w:rsidP="620DE78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F475C7" w14:textId="4A46C8AB" w:rsidR="00E418B8" w:rsidRDefault="00E418B8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122ACAED">
              <w:rPr>
                <w:rFonts w:ascii="Arial" w:hAnsi="Arial" w:cs="Arial"/>
                <w:sz w:val="24"/>
                <w:szCs w:val="24"/>
                <w:lang w:val="en-US"/>
              </w:rPr>
              <w:t>Dorota</w:t>
            </w:r>
          </w:p>
          <w:p w14:paraId="02888444" w14:textId="77777777" w:rsidR="00E418B8" w:rsidRDefault="00E418B8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BD61250" w14:textId="3E503510" w:rsidR="00BB4412" w:rsidRPr="00B6089D" w:rsidRDefault="52D8291B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52D8291B">
              <w:rPr>
                <w:rFonts w:ascii="Arial" w:hAnsi="Arial" w:cs="Arial"/>
                <w:sz w:val="24"/>
                <w:szCs w:val="24"/>
                <w:lang w:val="en-US"/>
              </w:rPr>
              <w:t>Matej</w:t>
            </w:r>
          </w:p>
          <w:p w14:paraId="28041336" w14:textId="77777777" w:rsidR="00CE5489" w:rsidRDefault="00CE5489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7517CB" w14:textId="34D2C585" w:rsidR="00CE5489" w:rsidRDefault="00CE5489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Daniel</w:t>
            </w:r>
          </w:p>
          <w:p w14:paraId="045AF8AB" w14:textId="77777777" w:rsidR="002248FC" w:rsidRDefault="002248FC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C80DBE" w14:textId="49D17AA5" w:rsidR="00BB4412" w:rsidRPr="00B6089D" w:rsidRDefault="00CE5489" w:rsidP="620DE7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Arnfinn (</w:t>
            </w:r>
            <w:r w:rsidR="620DE781" w:rsidRPr="620DE781">
              <w:rPr>
                <w:rFonts w:ascii="Arial" w:hAnsi="Arial" w:cs="Arial"/>
                <w:sz w:val="24"/>
                <w:szCs w:val="24"/>
                <w:lang w:val="en-US"/>
              </w:rPr>
              <w:t>TBC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B6089D" w14:paraId="22C9383E" w14:textId="326C5B99" w:rsidTr="52D8291B">
        <w:trPr>
          <w:trHeight w:val="300"/>
        </w:trPr>
        <w:tc>
          <w:tcPr>
            <w:tcW w:w="988" w:type="dxa"/>
          </w:tcPr>
          <w:p w14:paraId="14A4588C" w14:textId="1E7A02B2" w:rsidR="00B6089D" w:rsidRPr="00B6089D" w:rsidRDefault="00B6089D" w:rsidP="00BB4412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240" w:type="dxa"/>
          </w:tcPr>
          <w:p w14:paraId="41B1948C" w14:textId="6A90EC5C" w:rsidR="00B6089D" w:rsidRDefault="620DE781" w:rsidP="00BB4412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Discussion of potential additional partners</w:t>
            </w:r>
          </w:p>
          <w:p w14:paraId="3672213D" w14:textId="2AFDDE15" w:rsidR="00BB4412" w:rsidRPr="00BB4412" w:rsidRDefault="620DE781" w:rsidP="00BB441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WHO</w:t>
            </w:r>
          </w:p>
          <w:p w14:paraId="7FE5AA9A" w14:textId="08BEC99E" w:rsidR="00BB4412" w:rsidRPr="00BB4412" w:rsidRDefault="620DE781" w:rsidP="00BB441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620DE781">
              <w:rPr>
                <w:rFonts w:ascii="Arial" w:hAnsi="Arial" w:cs="Arial"/>
                <w:sz w:val="24"/>
                <w:szCs w:val="24"/>
                <w:lang w:val="en-US"/>
              </w:rPr>
              <w:t>Biosistemak</w:t>
            </w:r>
            <w:proofErr w:type="spellEnd"/>
          </w:p>
        </w:tc>
        <w:tc>
          <w:tcPr>
            <w:tcW w:w="2200" w:type="dxa"/>
          </w:tcPr>
          <w:p w14:paraId="01A59BE3" w14:textId="77777777" w:rsidR="00B6089D" w:rsidRDefault="00B6089D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Franco</w:t>
            </w:r>
          </w:p>
          <w:p w14:paraId="1DE5DBEF" w14:textId="77777777" w:rsidR="00BB4412" w:rsidRDefault="00BB4412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CEDB8B" w14:textId="040FC425" w:rsidR="00BB4412" w:rsidRPr="00B6089D" w:rsidRDefault="00BB4412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6089D" w14:paraId="2153C6D2" w14:textId="426184FA" w:rsidTr="52D8291B">
        <w:trPr>
          <w:trHeight w:val="300"/>
        </w:trPr>
        <w:tc>
          <w:tcPr>
            <w:tcW w:w="988" w:type="dxa"/>
          </w:tcPr>
          <w:p w14:paraId="1C7F66B6" w14:textId="7B068266" w:rsidR="00B6089D" w:rsidRPr="00B6089D" w:rsidRDefault="00B6089D" w:rsidP="00BB4412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6240" w:type="dxa"/>
          </w:tcPr>
          <w:p w14:paraId="5E9412D5" w14:textId="007DBED1" w:rsidR="00B6089D" w:rsidRPr="00B6089D" w:rsidRDefault="00BB4412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Actions for next meeting on 13 March</w:t>
            </w:r>
            <w:r w:rsidR="007A0C35">
              <w:rPr>
                <w:rFonts w:ascii="Arial" w:hAnsi="Arial" w:cs="Arial"/>
                <w:sz w:val="24"/>
                <w:szCs w:val="24"/>
                <w:lang w:val="en-US"/>
              </w:rPr>
              <w:t xml:space="preserve"> and </w:t>
            </w:r>
            <w:r w:rsidR="003378F2">
              <w:rPr>
                <w:rFonts w:ascii="Arial" w:hAnsi="Arial" w:cs="Arial"/>
                <w:sz w:val="24"/>
                <w:szCs w:val="24"/>
                <w:lang w:val="en-US"/>
              </w:rPr>
              <w:t>onwards</w:t>
            </w:r>
          </w:p>
        </w:tc>
        <w:tc>
          <w:tcPr>
            <w:tcW w:w="2200" w:type="dxa"/>
          </w:tcPr>
          <w:p w14:paraId="71A3507D" w14:textId="573EF8EF" w:rsidR="00B6089D" w:rsidRPr="00B6089D" w:rsidRDefault="003378F2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Loredana</w:t>
            </w:r>
          </w:p>
        </w:tc>
      </w:tr>
      <w:tr w:rsidR="00B6089D" w14:paraId="61E02D75" w14:textId="0C818969" w:rsidTr="52D8291B">
        <w:trPr>
          <w:trHeight w:val="300"/>
        </w:trPr>
        <w:tc>
          <w:tcPr>
            <w:tcW w:w="988" w:type="dxa"/>
          </w:tcPr>
          <w:p w14:paraId="25FF2010" w14:textId="4BB1F362" w:rsidR="00B6089D" w:rsidRPr="00B6089D" w:rsidRDefault="003D4A62" w:rsidP="00BB4412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6240" w:type="dxa"/>
          </w:tcPr>
          <w:p w14:paraId="477DBB03" w14:textId="375950F8" w:rsidR="00B6089D" w:rsidRPr="00B6089D" w:rsidRDefault="003D4A62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Close</w:t>
            </w:r>
          </w:p>
        </w:tc>
        <w:tc>
          <w:tcPr>
            <w:tcW w:w="2200" w:type="dxa"/>
          </w:tcPr>
          <w:p w14:paraId="3D7C3A95" w14:textId="77777777" w:rsidR="00B6089D" w:rsidRPr="00B6089D" w:rsidRDefault="00B6089D" w:rsidP="00B6089D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B1F99D0" w14:textId="77777777" w:rsidR="00B6089D" w:rsidRPr="00B6089D" w:rsidRDefault="00B6089D" w:rsidP="00B6089D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B6089D" w:rsidRPr="00B6089D" w:rsidSect="00972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E0F29"/>
    <w:multiLevelType w:val="hybridMultilevel"/>
    <w:tmpl w:val="7A1A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4A4AA"/>
    <w:multiLevelType w:val="hybridMultilevel"/>
    <w:tmpl w:val="847CF4D6"/>
    <w:lvl w:ilvl="0" w:tplc="5A2CAD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12B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E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E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A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0E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4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E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AB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002E2"/>
    <w:multiLevelType w:val="hybridMultilevel"/>
    <w:tmpl w:val="77C89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84B92"/>
    <w:multiLevelType w:val="hybridMultilevel"/>
    <w:tmpl w:val="C892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87697">
    <w:abstractNumId w:val="1"/>
  </w:num>
  <w:num w:numId="2" w16cid:durableId="911163256">
    <w:abstractNumId w:val="0"/>
  </w:num>
  <w:num w:numId="3" w16cid:durableId="1893887396">
    <w:abstractNumId w:val="2"/>
  </w:num>
  <w:num w:numId="4" w16cid:durableId="1823812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9D"/>
    <w:rsid w:val="000652C4"/>
    <w:rsid w:val="002248FC"/>
    <w:rsid w:val="002B4C36"/>
    <w:rsid w:val="003378F2"/>
    <w:rsid w:val="003D4A62"/>
    <w:rsid w:val="005567A1"/>
    <w:rsid w:val="005A228A"/>
    <w:rsid w:val="007A0C35"/>
    <w:rsid w:val="008C107C"/>
    <w:rsid w:val="008E04EC"/>
    <w:rsid w:val="00972975"/>
    <w:rsid w:val="00B6089D"/>
    <w:rsid w:val="00BB4412"/>
    <w:rsid w:val="00C97DB2"/>
    <w:rsid w:val="00CE5489"/>
    <w:rsid w:val="00DB74E8"/>
    <w:rsid w:val="00E418B8"/>
    <w:rsid w:val="122ACAED"/>
    <w:rsid w:val="32CD4F23"/>
    <w:rsid w:val="52D8291B"/>
    <w:rsid w:val="620DE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7605"/>
  <w15:chartTrackingRefBased/>
  <w15:docId w15:val="{A1E89102-165A-48C4-95FA-C5103139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8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Lodge</dc:creator>
  <cp:keywords/>
  <dc:description/>
  <cp:lastModifiedBy>Sassi, Franco</cp:lastModifiedBy>
  <cp:revision>10</cp:revision>
  <dcterms:created xsi:type="dcterms:W3CDTF">2026-03-09T18:09:00Z</dcterms:created>
  <dcterms:modified xsi:type="dcterms:W3CDTF">2026-03-10T08:35:00Z</dcterms:modified>
</cp:coreProperties>
</file>